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11AB7" w14:textId="77777777" w:rsidR="004541FD" w:rsidRPr="006A51CE" w:rsidRDefault="004541FD" w:rsidP="001E5626">
      <w:pPr>
        <w:spacing w:after="0" w:line="360" w:lineRule="auto"/>
        <w:rPr>
          <w:rFonts w:ascii="Avenir Next LT Pro" w:hAnsi="Avenir Next LT Pro"/>
        </w:rPr>
      </w:pPr>
    </w:p>
    <w:p w14:paraId="4040E90B" w14:textId="24C575B4" w:rsidR="00C91EFF" w:rsidRPr="006A51CE" w:rsidRDefault="004541FD" w:rsidP="001E5626">
      <w:pPr>
        <w:spacing w:after="0" w:line="360" w:lineRule="auto"/>
        <w:rPr>
          <w:rFonts w:ascii="Avenir Next LT Pro" w:hAnsi="Avenir Next LT Pro"/>
        </w:rPr>
      </w:pPr>
      <w:r w:rsidRPr="00155C5D">
        <w:rPr>
          <w:rFonts w:ascii="Avenir Next LT Pro" w:hAnsi="Avenir Next LT Pro"/>
          <w:b/>
          <w:bCs/>
          <w:i/>
          <w:iCs/>
        </w:rPr>
        <w:t>Form a circle</w:t>
      </w:r>
      <w:r w:rsidR="002D47DF">
        <w:rPr>
          <w:rFonts w:ascii="Avenir Next LT Pro" w:hAnsi="Avenir Next LT Pro"/>
          <w:b/>
          <w:i/>
        </w:rPr>
        <w:t xml:space="preserve"> with everyone facing</w:t>
      </w:r>
      <w:r w:rsidRPr="00155C5D">
        <w:rPr>
          <w:rFonts w:ascii="Avenir Next LT Pro" w:hAnsi="Avenir Next LT Pro"/>
          <w:b/>
          <w:bCs/>
          <w:i/>
          <w:iCs/>
        </w:rPr>
        <w:t xml:space="preserve"> outwards.</w:t>
      </w:r>
      <w:r w:rsidRPr="006A51CE">
        <w:rPr>
          <w:rFonts w:ascii="Avenir Next LT Pro" w:hAnsi="Avenir Next LT Pro"/>
        </w:rPr>
        <w:br/>
      </w:r>
      <w:r w:rsidRPr="006A51CE">
        <w:rPr>
          <w:rFonts w:ascii="Avenir Next LT Pro" w:hAnsi="Avenir Next LT Pro"/>
        </w:rPr>
        <w:br/>
      </w:r>
      <w:r w:rsidRPr="00155C5D">
        <w:rPr>
          <w:rFonts w:ascii="Avenir Next LT Pro" w:hAnsi="Avenir Next LT Pro"/>
          <w:i/>
          <w:iCs/>
        </w:rPr>
        <w:t>Leader</w:t>
      </w:r>
      <w:r w:rsidRPr="00155C5D">
        <w:rPr>
          <w:rFonts w:ascii="Avenir Next LT Pro" w:hAnsi="Avenir Next LT Pro"/>
        </w:rPr>
        <w:t>:</w:t>
      </w:r>
      <w:r w:rsidRPr="006A51CE">
        <w:rPr>
          <w:rFonts w:ascii="Avenir Next LT Pro" w:hAnsi="Avenir Next LT Pro"/>
        </w:rPr>
        <w:t xml:space="preserve"> </w:t>
      </w:r>
      <w:r w:rsidR="00C91EFF" w:rsidRPr="006A51CE">
        <w:rPr>
          <w:rFonts w:ascii="Avenir Next LT Pro" w:hAnsi="Avenir Next LT Pro"/>
        </w:rPr>
        <w:t>Let’s pray.</w:t>
      </w:r>
    </w:p>
    <w:p w14:paraId="4B7240FC" w14:textId="77777777" w:rsidR="00C91EFF" w:rsidRPr="006A51CE" w:rsidRDefault="00C91EFF" w:rsidP="001E5626">
      <w:pPr>
        <w:spacing w:after="0" w:line="360" w:lineRule="auto"/>
        <w:rPr>
          <w:rFonts w:ascii="Avenir Next LT Pro" w:hAnsi="Avenir Next LT Pro"/>
        </w:rPr>
      </w:pPr>
    </w:p>
    <w:p w14:paraId="35EBF435" w14:textId="2EA25B1C" w:rsidR="00A44452" w:rsidRDefault="004541FD" w:rsidP="001E5626">
      <w:pPr>
        <w:spacing w:after="0" w:line="360" w:lineRule="auto"/>
        <w:rPr>
          <w:rFonts w:ascii="Avenir Next LT Pro" w:hAnsi="Avenir Next LT Pro"/>
          <w:b/>
          <w:i/>
        </w:rPr>
      </w:pPr>
      <w:r w:rsidRPr="006A51CE">
        <w:rPr>
          <w:rFonts w:ascii="Avenir Next LT Pro" w:hAnsi="Avenir Next LT Pro"/>
        </w:rPr>
        <w:t>Our Father God, you reign over all. We ask you this day to protect our nation from the evil we saw last Sunday. Protect us, we pray, from hatred, racism, violence, terrorism. Protect the Jewish people of Australia</w:t>
      </w:r>
      <w:r w:rsidR="001E5626" w:rsidRPr="006A51CE">
        <w:rPr>
          <w:rFonts w:ascii="Avenir Next LT Pro" w:hAnsi="Avenir Next LT Pro"/>
        </w:rPr>
        <w:t>,</w:t>
      </w:r>
      <w:r w:rsidRPr="006A51CE">
        <w:rPr>
          <w:rFonts w:ascii="Avenir Next LT Pro" w:hAnsi="Avenir Next LT Pro"/>
        </w:rPr>
        <w:t xml:space="preserve"> we pray</w:t>
      </w:r>
      <w:r w:rsidR="001E5626" w:rsidRPr="006A51CE">
        <w:rPr>
          <w:rFonts w:ascii="Avenir Next LT Pro" w:hAnsi="Avenir Next LT Pro"/>
        </w:rPr>
        <w:t>,</w:t>
      </w:r>
      <w:r w:rsidRPr="006A51CE">
        <w:rPr>
          <w:rFonts w:ascii="Avenir Next LT Pro" w:hAnsi="Avenir Next LT Pro"/>
        </w:rPr>
        <w:t xml:space="preserve"> Lord. Guide our leaders. </w:t>
      </w:r>
      <w:r w:rsidR="001E5626" w:rsidRPr="006A51CE">
        <w:rPr>
          <w:rFonts w:ascii="Avenir Next LT Pro" w:hAnsi="Avenir Next LT Pro"/>
        </w:rPr>
        <w:t>Please h</w:t>
      </w:r>
      <w:r w:rsidRPr="006A51CE">
        <w:rPr>
          <w:rFonts w:ascii="Avenir Next LT Pro" w:hAnsi="Avenir Next LT Pro"/>
        </w:rPr>
        <w:t xml:space="preserve">elp us as a people </w:t>
      </w:r>
      <w:r w:rsidR="001E5626" w:rsidRPr="006A51CE">
        <w:rPr>
          <w:rFonts w:ascii="Avenir Next LT Pro" w:hAnsi="Avenir Next LT Pro"/>
        </w:rPr>
        <w:t xml:space="preserve">to </w:t>
      </w:r>
      <w:r w:rsidRPr="006A51CE">
        <w:rPr>
          <w:rFonts w:ascii="Avenir Next LT Pro" w:hAnsi="Avenir Next LT Pro"/>
        </w:rPr>
        <w:t xml:space="preserve">rise above this great evil. </w:t>
      </w:r>
      <w:r w:rsidR="001E5626" w:rsidRPr="006A51CE">
        <w:rPr>
          <w:rFonts w:ascii="Avenir Next LT Pro" w:hAnsi="Avenir Next LT Pro"/>
        </w:rPr>
        <w:t xml:space="preserve">Last Sunday, we also saw courage, </w:t>
      </w:r>
      <w:proofErr w:type="gramStart"/>
      <w:r w:rsidR="001E5626" w:rsidRPr="006A51CE">
        <w:rPr>
          <w:rFonts w:ascii="Avenir Next LT Pro" w:hAnsi="Avenir Next LT Pro"/>
        </w:rPr>
        <w:t>kindness</w:t>
      </w:r>
      <w:proofErr w:type="gramEnd"/>
      <w:r w:rsidR="001E5626" w:rsidRPr="006A51CE">
        <w:rPr>
          <w:rFonts w:ascii="Avenir Next LT Pro" w:hAnsi="Avenir Next LT Pro"/>
        </w:rPr>
        <w:t xml:space="preserve"> and compassion across boundaries.</w:t>
      </w:r>
      <w:r w:rsidRPr="006A51CE">
        <w:rPr>
          <w:rFonts w:ascii="Avenir Next LT Pro" w:hAnsi="Avenir Next LT Pro"/>
        </w:rPr>
        <w:t xml:space="preserve"> May our nation see more of that, please</w:t>
      </w:r>
      <w:r w:rsidR="0053229E">
        <w:rPr>
          <w:rFonts w:ascii="Avenir Next LT Pro" w:hAnsi="Avenir Next LT Pro"/>
        </w:rPr>
        <w:t>,</w:t>
      </w:r>
      <w:r w:rsidRPr="006A51CE">
        <w:rPr>
          <w:rFonts w:ascii="Avenir Next LT Pro" w:hAnsi="Avenir Next LT Pro"/>
        </w:rPr>
        <w:t xml:space="preserve"> Lord God</w:t>
      </w:r>
      <w:r w:rsidR="001E5626" w:rsidRPr="006A51CE">
        <w:rPr>
          <w:rFonts w:ascii="Avenir Next LT Pro" w:hAnsi="Avenir Next LT Pro"/>
        </w:rPr>
        <w:t>.</w:t>
      </w:r>
      <w:r w:rsidRPr="006A51CE">
        <w:rPr>
          <w:rFonts w:ascii="Avenir Next LT Pro" w:hAnsi="Avenir Next LT Pro"/>
        </w:rPr>
        <w:br/>
      </w:r>
      <w:r w:rsidRPr="00155C5D">
        <w:rPr>
          <w:rFonts w:ascii="Avenir Next LT Pro" w:hAnsi="Avenir Next LT Pro"/>
          <w:b/>
          <w:bCs/>
        </w:rPr>
        <w:br/>
      </w:r>
      <w:r w:rsidRPr="00155C5D">
        <w:rPr>
          <w:rFonts w:ascii="Avenir Next LT Pro" w:hAnsi="Avenir Next LT Pro"/>
          <w:b/>
          <w:bCs/>
          <w:i/>
          <w:iCs/>
        </w:rPr>
        <w:t>Face inwards</w:t>
      </w:r>
      <w:r w:rsidRPr="00155C5D">
        <w:rPr>
          <w:rFonts w:ascii="Avenir Next LT Pro" w:hAnsi="Avenir Next LT Pro"/>
          <w:b/>
          <w:bCs/>
        </w:rPr>
        <w:t>.</w:t>
      </w:r>
      <w:r w:rsidRPr="00155C5D">
        <w:rPr>
          <w:rFonts w:ascii="Avenir Next LT Pro" w:hAnsi="Avenir Next LT Pro"/>
          <w:b/>
          <w:bCs/>
        </w:rPr>
        <w:br/>
      </w:r>
      <w:r w:rsidRPr="006A51CE">
        <w:rPr>
          <w:rFonts w:ascii="Avenir Next LT Pro" w:hAnsi="Avenir Next LT Pro"/>
        </w:rPr>
        <w:br/>
      </w:r>
      <w:r w:rsidRPr="006A51CE">
        <w:rPr>
          <w:rFonts w:ascii="Avenir Next LT Pro" w:hAnsi="Avenir Next LT Pro"/>
          <w:i/>
          <w:iCs/>
        </w:rPr>
        <w:t>Leader</w:t>
      </w:r>
      <w:r w:rsidRPr="006A51CE">
        <w:rPr>
          <w:rFonts w:ascii="Avenir Next LT Pro" w:hAnsi="Avenir Next LT Pro"/>
        </w:rPr>
        <w:t xml:space="preserve">: Our Father God, we bring to you all those who are sorrowing and suffering today because of last Sunday at Bondi. We almost do not know how to pray for them. But we bring to you and your great love all those who are grieving. Comfort them. We bring to you those who are </w:t>
      </w:r>
      <w:r w:rsidR="001E5626" w:rsidRPr="006A51CE">
        <w:rPr>
          <w:rFonts w:ascii="Avenir Next LT Pro" w:hAnsi="Avenir Next LT Pro"/>
        </w:rPr>
        <w:t>physically wounded.</w:t>
      </w:r>
      <w:r w:rsidRPr="006A51CE">
        <w:rPr>
          <w:rFonts w:ascii="Avenir Next LT Pro" w:hAnsi="Avenir Next LT Pro"/>
        </w:rPr>
        <w:t xml:space="preserve"> Heal and restore them, Lord. We bring to you those who are traumatised. Heal them. </w:t>
      </w:r>
      <w:r w:rsidR="001E5626" w:rsidRPr="006A51CE">
        <w:rPr>
          <w:rFonts w:ascii="Avenir Next LT Pro" w:hAnsi="Avenir Next LT Pro"/>
        </w:rPr>
        <w:t>We bring to you the ambulance officers, the police, the lifesavers</w:t>
      </w:r>
      <w:r w:rsidR="00E53DE0">
        <w:rPr>
          <w:rFonts w:ascii="Avenir Next LT Pro" w:hAnsi="Avenir Next LT Pro"/>
        </w:rPr>
        <w:t>,</w:t>
      </w:r>
      <w:r w:rsidR="001E5626" w:rsidRPr="006A51CE">
        <w:rPr>
          <w:rFonts w:ascii="Avenir Next LT Pro" w:hAnsi="Avenir Next LT Pro"/>
        </w:rPr>
        <w:t xml:space="preserve"> and the members of the public who assisted the wounded and dying.</w:t>
      </w:r>
      <w:r w:rsidRPr="006A51CE">
        <w:rPr>
          <w:rFonts w:ascii="Avenir Next LT Pro" w:hAnsi="Avenir Next LT Pro"/>
        </w:rPr>
        <w:t xml:space="preserve"> Lord, surround them with love and appropriate care. Heal and restore them, Lord. Lord, in your mercy, be with them, and in time, restore them all.</w:t>
      </w:r>
      <w:r w:rsidRPr="006A51CE">
        <w:rPr>
          <w:rFonts w:ascii="Avenir Next LT Pro" w:hAnsi="Avenir Next LT Pro"/>
        </w:rPr>
        <w:br/>
      </w:r>
      <w:r w:rsidRPr="006A51CE">
        <w:rPr>
          <w:rFonts w:ascii="Avenir Next LT Pro" w:hAnsi="Avenir Next LT Pro"/>
        </w:rPr>
        <w:br/>
      </w:r>
    </w:p>
    <w:p w14:paraId="234B9C04" w14:textId="77777777" w:rsidR="009B63CF" w:rsidRDefault="009B63CF" w:rsidP="001E5626">
      <w:pPr>
        <w:spacing w:after="0" w:line="360" w:lineRule="auto"/>
        <w:rPr>
          <w:rFonts w:ascii="Avenir Next LT Pro" w:hAnsi="Avenir Next LT Pro"/>
          <w:b/>
          <w:bCs/>
          <w:i/>
          <w:iCs/>
        </w:rPr>
      </w:pPr>
    </w:p>
    <w:p w14:paraId="6AAF5167" w14:textId="7E2A33EB" w:rsidR="001E5626" w:rsidRPr="006A51CE" w:rsidRDefault="004541FD" w:rsidP="001E5626">
      <w:pPr>
        <w:spacing w:after="0" w:line="360" w:lineRule="auto"/>
        <w:rPr>
          <w:rFonts w:ascii="Avenir Next LT Pro" w:hAnsi="Avenir Next LT Pro"/>
        </w:rPr>
      </w:pPr>
      <w:r w:rsidRPr="00155C5D">
        <w:rPr>
          <w:rFonts w:ascii="Avenir Next LT Pro" w:hAnsi="Avenir Next LT Pro"/>
          <w:b/>
          <w:bCs/>
          <w:i/>
          <w:iCs/>
        </w:rPr>
        <w:t>Join hands</w:t>
      </w:r>
      <w:r w:rsidRPr="00155C5D">
        <w:rPr>
          <w:rFonts w:ascii="Avenir Next LT Pro" w:hAnsi="Avenir Next LT Pro"/>
          <w:b/>
          <w:bCs/>
        </w:rPr>
        <w:t>.</w:t>
      </w:r>
      <w:r w:rsidRPr="006A51CE">
        <w:rPr>
          <w:rFonts w:ascii="Avenir Next LT Pro" w:hAnsi="Avenir Next LT Pro"/>
        </w:rPr>
        <w:br/>
      </w:r>
      <w:r w:rsidRPr="006A51CE">
        <w:rPr>
          <w:rFonts w:ascii="Avenir Next LT Pro" w:hAnsi="Avenir Next LT Pro"/>
        </w:rPr>
        <w:br/>
      </w:r>
      <w:r w:rsidRPr="006A51CE">
        <w:rPr>
          <w:rFonts w:ascii="Avenir Next LT Pro" w:hAnsi="Avenir Next LT Pro"/>
          <w:i/>
          <w:iCs/>
        </w:rPr>
        <w:t>Leader</w:t>
      </w:r>
      <w:r w:rsidRPr="006A51CE">
        <w:rPr>
          <w:rFonts w:ascii="Avenir Next LT Pro" w:hAnsi="Avenir Next LT Pro"/>
        </w:rPr>
        <w:t xml:space="preserve">: Our Father God, we bring ourselves to you now. You know our minds. You know our thoughts. You know our heavy hearts. You know our anxieties. For some of us, last Sunday triggered old traumas. That horrible day left us uncertain. Vulnerable. Feeling less safe. We think especially of children and young people. Heavenly Father, we thank you for this church family. </w:t>
      </w:r>
      <w:r w:rsidR="00EC09BE" w:rsidRPr="006A51CE">
        <w:rPr>
          <w:rFonts w:ascii="Avenir Next LT Pro" w:hAnsi="Avenir Next LT Pro"/>
        </w:rPr>
        <w:t xml:space="preserve">May we be a people who bring comfort, </w:t>
      </w:r>
      <w:proofErr w:type="gramStart"/>
      <w:r w:rsidR="00EC09BE" w:rsidRPr="006A51CE">
        <w:rPr>
          <w:rFonts w:ascii="Avenir Next LT Pro" w:hAnsi="Avenir Next LT Pro"/>
        </w:rPr>
        <w:t>hope</w:t>
      </w:r>
      <w:proofErr w:type="gramEnd"/>
      <w:r w:rsidR="00EC09BE" w:rsidRPr="006A51CE">
        <w:rPr>
          <w:rFonts w:ascii="Avenir Next LT Pro" w:hAnsi="Avenir Next LT Pro"/>
        </w:rPr>
        <w:t xml:space="preserve"> and light into our community.</w:t>
      </w:r>
      <w:r w:rsidRPr="006A51CE">
        <w:rPr>
          <w:rFonts w:ascii="Avenir Next LT Pro" w:hAnsi="Avenir Next LT Pro"/>
        </w:rPr>
        <w:t xml:space="preserve"> Use us to bring comfort to others. And please, soothe our troubled hearts and minds. We </w:t>
      </w:r>
      <w:r w:rsidR="00EC09BE" w:rsidRPr="006A51CE">
        <w:rPr>
          <w:rFonts w:ascii="Avenir Next LT Pro" w:hAnsi="Avenir Next LT Pro"/>
        </w:rPr>
        <w:t xml:space="preserve">hand </w:t>
      </w:r>
      <w:r w:rsidR="001E5626" w:rsidRPr="006A51CE">
        <w:rPr>
          <w:rFonts w:ascii="Avenir Next LT Pro" w:hAnsi="Avenir Next LT Pro"/>
        </w:rPr>
        <w:t>our</w:t>
      </w:r>
      <w:r w:rsidRPr="006A51CE">
        <w:rPr>
          <w:rFonts w:ascii="Avenir Next LT Pro" w:hAnsi="Avenir Next LT Pro"/>
        </w:rPr>
        <w:t xml:space="preserve"> burdens</w:t>
      </w:r>
      <w:r w:rsidR="00EC09BE" w:rsidRPr="006A51CE">
        <w:rPr>
          <w:rFonts w:ascii="Avenir Next LT Pro" w:hAnsi="Avenir Next LT Pro"/>
        </w:rPr>
        <w:t xml:space="preserve"> over to you</w:t>
      </w:r>
      <w:r w:rsidRPr="006A51CE">
        <w:rPr>
          <w:rFonts w:ascii="Avenir Next LT Pro" w:hAnsi="Avenir Next LT Pro"/>
        </w:rPr>
        <w:t xml:space="preserve">. Please give us your peace. Let us hear your blessed promise, ‘I am with you.’ Amen. </w:t>
      </w:r>
    </w:p>
    <w:p w14:paraId="61ABD82A" w14:textId="77777777" w:rsidR="00DF761F" w:rsidRPr="006A51CE" w:rsidRDefault="00DF761F" w:rsidP="001E5626">
      <w:pPr>
        <w:spacing w:after="0" w:line="360" w:lineRule="auto"/>
        <w:rPr>
          <w:rFonts w:ascii="Avenir Next LT Pro" w:hAnsi="Avenir Next LT Pro"/>
        </w:rPr>
      </w:pPr>
    </w:p>
    <w:p w14:paraId="59DCE6EB" w14:textId="77777777" w:rsidR="00563C53" w:rsidRPr="006A51CE" w:rsidRDefault="00563C53" w:rsidP="00563C53">
      <w:pPr>
        <w:spacing w:after="0" w:line="360" w:lineRule="auto"/>
        <w:rPr>
          <w:rFonts w:ascii="Avenir Next LT Pro" w:hAnsi="Avenir Next LT Pro"/>
        </w:rPr>
      </w:pPr>
      <w:r w:rsidRPr="006A51CE">
        <w:rPr>
          <w:rFonts w:ascii="Avenir Next LT Pro" w:hAnsi="Avenir Next LT Pro"/>
          <w:i/>
          <w:iCs/>
        </w:rPr>
        <w:t>You may like to play the following song as people return to their seats, creating space for people to pray as they listen.</w:t>
      </w:r>
    </w:p>
    <w:p w14:paraId="0A9399D2" w14:textId="77777777" w:rsidR="00563C53" w:rsidRPr="006A51CE" w:rsidRDefault="00563C53" w:rsidP="00563C53">
      <w:pPr>
        <w:spacing w:after="0" w:line="360" w:lineRule="auto"/>
        <w:rPr>
          <w:rFonts w:ascii="Avenir Next LT Pro" w:hAnsi="Avenir Next LT Pro"/>
        </w:rPr>
      </w:pPr>
    </w:p>
    <w:p w14:paraId="5B80B599" w14:textId="77777777" w:rsidR="00563C53" w:rsidRPr="006A51CE" w:rsidRDefault="00563C53" w:rsidP="00563C53">
      <w:pPr>
        <w:spacing w:after="0" w:line="360" w:lineRule="auto"/>
        <w:rPr>
          <w:rFonts w:ascii="Avenir Next LT Pro" w:hAnsi="Avenir Next LT Pro"/>
        </w:rPr>
      </w:pPr>
      <w:hyperlink r:id="rId10" w:history="1">
        <w:r w:rsidRPr="00563C53">
          <w:rPr>
            <w:rStyle w:val="Hyperlink"/>
            <w:rFonts w:ascii="Avenir Next LT Pro" w:hAnsi="Avenir Next LT Pro"/>
          </w:rPr>
          <w:t>https://my.salvos.org.au/toolkit/resource/i-speak-jesus---lyric-video-cover/3445/</w:t>
        </w:r>
      </w:hyperlink>
    </w:p>
    <w:p w14:paraId="5E7B4DFA" w14:textId="480A9AAE" w:rsidR="004541FD" w:rsidRPr="006A51CE" w:rsidRDefault="004541FD" w:rsidP="00563C53">
      <w:pPr>
        <w:spacing w:after="0" w:line="360" w:lineRule="auto"/>
        <w:rPr>
          <w:rFonts w:ascii="Avenir Next LT Pro" w:hAnsi="Avenir Next LT Pro"/>
        </w:rPr>
      </w:pPr>
    </w:p>
    <w:sectPr w:rsidR="004541FD" w:rsidRPr="006A51CE" w:rsidSect="0069674B">
      <w:headerReference w:type="default" r:id="rId11"/>
      <w:footerReference w:type="default" r:id="rId12"/>
      <w:headerReference w:type="first" r:id="rId13"/>
      <w:pgSz w:w="11906" w:h="16838"/>
      <w:pgMar w:top="1440" w:right="1440" w:bottom="1440" w:left="1440"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55B34" w14:textId="77777777" w:rsidR="006A51CE" w:rsidRDefault="006A51CE" w:rsidP="006A51CE">
      <w:pPr>
        <w:spacing w:after="0" w:line="240" w:lineRule="auto"/>
      </w:pPr>
      <w:r>
        <w:separator/>
      </w:r>
    </w:p>
  </w:endnote>
  <w:endnote w:type="continuationSeparator" w:id="0">
    <w:p w14:paraId="578C0617" w14:textId="77777777" w:rsidR="006A51CE" w:rsidRDefault="006A51CE" w:rsidP="006A51CE">
      <w:pPr>
        <w:spacing w:after="0" w:line="240" w:lineRule="auto"/>
      </w:pPr>
      <w:r>
        <w:continuationSeparator/>
      </w:r>
    </w:p>
  </w:endnote>
  <w:endnote w:type="continuationNotice" w:id="1">
    <w:p w14:paraId="72EB9EBB" w14:textId="77777777" w:rsidR="00285013" w:rsidRDefault="002850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venir Next LT Pro">
    <w:altName w:val="Avenir Next LT Pro"/>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8C7AC" w14:textId="018D8700" w:rsidR="00782EDC" w:rsidRDefault="00782EDC">
    <w:pPr>
      <w:pStyle w:val="Footer"/>
    </w:pPr>
    <w:r>
      <w:rPr>
        <w:noProof/>
      </w:rPr>
      <w:drawing>
        <wp:anchor distT="0" distB="0" distL="114300" distR="114300" simplePos="0" relativeHeight="251658241" behindDoc="0" locked="0" layoutInCell="1" allowOverlap="1" wp14:anchorId="76AA44F1" wp14:editId="64A27B58">
          <wp:simplePos x="0" y="0"/>
          <wp:positionH relativeFrom="margin">
            <wp:posOffset>-898634</wp:posOffset>
          </wp:positionH>
          <wp:positionV relativeFrom="margin">
            <wp:posOffset>7755255</wp:posOffset>
          </wp:positionV>
          <wp:extent cx="7520305" cy="2010410"/>
          <wp:effectExtent l="0" t="0" r="4445" b="8890"/>
          <wp:wrapSquare wrapText="bothSides"/>
          <wp:docPr id="3" name="Picture 3" descr="A blue and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and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20305" cy="20104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8E76B" w14:textId="77777777" w:rsidR="006A51CE" w:rsidRDefault="006A51CE" w:rsidP="006A51CE">
      <w:pPr>
        <w:spacing w:after="0" w:line="240" w:lineRule="auto"/>
      </w:pPr>
      <w:r>
        <w:separator/>
      </w:r>
    </w:p>
  </w:footnote>
  <w:footnote w:type="continuationSeparator" w:id="0">
    <w:p w14:paraId="6EAC4C64" w14:textId="77777777" w:rsidR="006A51CE" w:rsidRDefault="006A51CE" w:rsidP="006A51CE">
      <w:pPr>
        <w:spacing w:after="0" w:line="240" w:lineRule="auto"/>
      </w:pPr>
      <w:r>
        <w:continuationSeparator/>
      </w:r>
    </w:p>
  </w:footnote>
  <w:footnote w:type="continuationNotice" w:id="1">
    <w:p w14:paraId="6546171F" w14:textId="77777777" w:rsidR="00285013" w:rsidRDefault="002850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D4FAB" w14:textId="56772A54" w:rsidR="006A51CE" w:rsidRPr="006A51CE" w:rsidRDefault="006A51CE" w:rsidP="006A51CE">
    <w:pPr>
      <w:spacing w:after="0" w:line="360" w:lineRule="auto"/>
      <w:jc w:val="center"/>
      <w:rPr>
        <w:rFonts w:ascii="Avenir Next LT Pro" w:hAnsi="Avenir Next LT Pro"/>
        <w:b/>
        <w:bCs/>
      </w:rPr>
    </w:pPr>
    <w:r w:rsidRPr="006A51CE">
      <w:rPr>
        <w:rFonts w:ascii="Avenir Next LT Pro" w:hAnsi="Avenir Next LT Pro"/>
        <w:b/>
        <w:bCs/>
      </w:rPr>
      <w:t>Christian community prayer – Bondi Beach tragedy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90FF5" w14:textId="53E501E3" w:rsidR="0028539A" w:rsidRPr="0028539A" w:rsidRDefault="0028539A" w:rsidP="0028539A">
    <w:pPr>
      <w:spacing w:after="0" w:line="360" w:lineRule="auto"/>
      <w:jc w:val="center"/>
      <w:rPr>
        <w:rFonts w:ascii="Avenir Next LT Pro" w:hAnsi="Avenir Next LT Pro"/>
        <w:b/>
        <w:bCs/>
        <w:color w:val="FFFFFF" w:themeColor="background1"/>
      </w:rPr>
    </w:pPr>
    <w:r>
      <w:rPr>
        <w:rFonts w:ascii="Avenir Next LT Pro" w:hAnsi="Avenir Next LT Pro"/>
        <w:b/>
        <w:bCs/>
        <w:noProof/>
      </w:rPr>
      <w:drawing>
        <wp:anchor distT="0" distB="0" distL="114300" distR="114300" simplePos="0" relativeHeight="251659264" behindDoc="1" locked="0" layoutInCell="1" allowOverlap="1" wp14:anchorId="6F1C11FA" wp14:editId="289E6657">
          <wp:simplePos x="0" y="0"/>
          <wp:positionH relativeFrom="margin">
            <wp:posOffset>-923925</wp:posOffset>
          </wp:positionH>
          <wp:positionV relativeFrom="margin">
            <wp:posOffset>-1008994</wp:posOffset>
          </wp:positionV>
          <wp:extent cx="7572375" cy="10710892"/>
          <wp:effectExtent l="0" t="0" r="0" b="0"/>
          <wp:wrapNone/>
          <wp:docPr id="1" name="Picture 1"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hite background with black dot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72375" cy="10710892"/>
                  </a:xfrm>
                  <a:prstGeom prst="rect">
                    <a:avLst/>
                  </a:prstGeom>
                </pic:spPr>
              </pic:pic>
            </a:graphicData>
          </a:graphic>
          <wp14:sizeRelH relativeFrom="margin">
            <wp14:pctWidth>0</wp14:pctWidth>
          </wp14:sizeRelH>
          <wp14:sizeRelV relativeFrom="margin">
            <wp14:pctHeight>0</wp14:pctHeight>
          </wp14:sizeRelV>
        </wp:anchor>
      </w:drawing>
    </w:r>
    <w:r w:rsidRPr="0028539A">
      <w:rPr>
        <w:rFonts w:ascii="Avenir Next LT Pro" w:hAnsi="Avenir Next LT Pro"/>
        <w:b/>
        <w:bCs/>
        <w:color w:val="FFFFFF" w:themeColor="background1"/>
      </w:rPr>
      <w:t>Christian community prayer – Bondi Beach tragedy</w:t>
    </w:r>
  </w:p>
  <w:p w14:paraId="2D0CF50D" w14:textId="6F0953E9" w:rsidR="0069674B" w:rsidRDefault="006967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1FD"/>
    <w:rsid w:val="00017770"/>
    <w:rsid w:val="00043D1C"/>
    <w:rsid w:val="000503CE"/>
    <w:rsid w:val="000510A7"/>
    <w:rsid w:val="00067B9B"/>
    <w:rsid w:val="000945B5"/>
    <w:rsid w:val="000C4016"/>
    <w:rsid w:val="000C78EE"/>
    <w:rsid w:val="000E1925"/>
    <w:rsid w:val="000E3A71"/>
    <w:rsid w:val="000E7029"/>
    <w:rsid w:val="00155C5D"/>
    <w:rsid w:val="001666F2"/>
    <w:rsid w:val="0016762A"/>
    <w:rsid w:val="00187EE7"/>
    <w:rsid w:val="001B7A10"/>
    <w:rsid w:val="001E45A6"/>
    <w:rsid w:val="001E5626"/>
    <w:rsid w:val="00214A20"/>
    <w:rsid w:val="002242B6"/>
    <w:rsid w:val="00244153"/>
    <w:rsid w:val="002561D9"/>
    <w:rsid w:val="00275AE1"/>
    <w:rsid w:val="00283EDD"/>
    <w:rsid w:val="00285013"/>
    <w:rsid w:val="0028539A"/>
    <w:rsid w:val="002D47DF"/>
    <w:rsid w:val="002E55AE"/>
    <w:rsid w:val="002F20C1"/>
    <w:rsid w:val="002F7285"/>
    <w:rsid w:val="003343C3"/>
    <w:rsid w:val="00340420"/>
    <w:rsid w:val="00384069"/>
    <w:rsid w:val="003A1815"/>
    <w:rsid w:val="003C50FB"/>
    <w:rsid w:val="00411999"/>
    <w:rsid w:val="004541FD"/>
    <w:rsid w:val="004601CB"/>
    <w:rsid w:val="004801BA"/>
    <w:rsid w:val="0048408A"/>
    <w:rsid w:val="004B5372"/>
    <w:rsid w:val="004F602B"/>
    <w:rsid w:val="005131C4"/>
    <w:rsid w:val="00517C25"/>
    <w:rsid w:val="00526276"/>
    <w:rsid w:val="0053229E"/>
    <w:rsid w:val="00563C53"/>
    <w:rsid w:val="00592850"/>
    <w:rsid w:val="005A0649"/>
    <w:rsid w:val="005D4C87"/>
    <w:rsid w:val="005E42AF"/>
    <w:rsid w:val="005E5A68"/>
    <w:rsid w:val="00606ED7"/>
    <w:rsid w:val="006213E0"/>
    <w:rsid w:val="00626B7B"/>
    <w:rsid w:val="00633D85"/>
    <w:rsid w:val="006358C2"/>
    <w:rsid w:val="00666AB6"/>
    <w:rsid w:val="0067102B"/>
    <w:rsid w:val="0068262D"/>
    <w:rsid w:val="0068617D"/>
    <w:rsid w:val="0069674B"/>
    <w:rsid w:val="006A4A75"/>
    <w:rsid w:val="006A51CE"/>
    <w:rsid w:val="006E0AC2"/>
    <w:rsid w:val="00720080"/>
    <w:rsid w:val="00742E8F"/>
    <w:rsid w:val="007565CC"/>
    <w:rsid w:val="00782EDC"/>
    <w:rsid w:val="007931BD"/>
    <w:rsid w:val="007D4438"/>
    <w:rsid w:val="007F3831"/>
    <w:rsid w:val="0083620D"/>
    <w:rsid w:val="008709E6"/>
    <w:rsid w:val="00874900"/>
    <w:rsid w:val="00893068"/>
    <w:rsid w:val="008C3D17"/>
    <w:rsid w:val="008D6045"/>
    <w:rsid w:val="008E260B"/>
    <w:rsid w:val="00935A8C"/>
    <w:rsid w:val="00944AFF"/>
    <w:rsid w:val="00951FD4"/>
    <w:rsid w:val="00976FB4"/>
    <w:rsid w:val="009A44C5"/>
    <w:rsid w:val="009B1E1C"/>
    <w:rsid w:val="009B63CF"/>
    <w:rsid w:val="009D2579"/>
    <w:rsid w:val="00A1731D"/>
    <w:rsid w:val="00A44452"/>
    <w:rsid w:val="00A63EEA"/>
    <w:rsid w:val="00A640EC"/>
    <w:rsid w:val="00A64CBA"/>
    <w:rsid w:val="00A70EB8"/>
    <w:rsid w:val="00AC43FB"/>
    <w:rsid w:val="00AE2EB5"/>
    <w:rsid w:val="00AE30AF"/>
    <w:rsid w:val="00AF0450"/>
    <w:rsid w:val="00B511D8"/>
    <w:rsid w:val="00B629EB"/>
    <w:rsid w:val="00B64EF1"/>
    <w:rsid w:val="00B85B0F"/>
    <w:rsid w:val="00B92D01"/>
    <w:rsid w:val="00BF080F"/>
    <w:rsid w:val="00C015DF"/>
    <w:rsid w:val="00C17CD7"/>
    <w:rsid w:val="00C30719"/>
    <w:rsid w:val="00C50830"/>
    <w:rsid w:val="00C91EFF"/>
    <w:rsid w:val="00CC450A"/>
    <w:rsid w:val="00CF2F07"/>
    <w:rsid w:val="00D3621C"/>
    <w:rsid w:val="00D62E45"/>
    <w:rsid w:val="00D67530"/>
    <w:rsid w:val="00DF243C"/>
    <w:rsid w:val="00DF761F"/>
    <w:rsid w:val="00E02A68"/>
    <w:rsid w:val="00E15605"/>
    <w:rsid w:val="00E26AD2"/>
    <w:rsid w:val="00E47329"/>
    <w:rsid w:val="00E501F5"/>
    <w:rsid w:val="00E53DE0"/>
    <w:rsid w:val="00E629B1"/>
    <w:rsid w:val="00E8129A"/>
    <w:rsid w:val="00EC09BE"/>
    <w:rsid w:val="00ED5E2C"/>
    <w:rsid w:val="00ED6CE6"/>
    <w:rsid w:val="00F003E9"/>
    <w:rsid w:val="00F02C3B"/>
    <w:rsid w:val="00F066FD"/>
    <w:rsid w:val="00F1148F"/>
    <w:rsid w:val="00F35033"/>
    <w:rsid w:val="00F87E2B"/>
    <w:rsid w:val="00F9335C"/>
    <w:rsid w:val="00F97113"/>
    <w:rsid w:val="00FB50D4"/>
    <w:rsid w:val="00FE4CE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63BD6F"/>
  <w15:chartTrackingRefBased/>
  <w15:docId w15:val="{7D6666FC-F975-469D-9B01-952ECDF90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Theme="minorHAnsi" w:hAnsi="Century Gothic" w:cstheme="minorBidi"/>
        <w:kern w:val="2"/>
        <w:sz w:val="28"/>
        <w:szCs w:val="28"/>
        <w:lang w:val="en-AU"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41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41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41FD"/>
    <w:pPr>
      <w:keepNext/>
      <w:keepLines/>
      <w:spacing w:before="160" w:after="80"/>
      <w:outlineLvl w:val="2"/>
    </w:pPr>
    <w:rPr>
      <w:rFonts w:asciiTheme="minorHAnsi" w:eastAsiaTheme="majorEastAsia" w:hAnsiTheme="minorHAnsi" w:cstheme="majorBidi"/>
      <w:color w:val="0F4761" w:themeColor="accent1" w:themeShade="BF"/>
    </w:rPr>
  </w:style>
  <w:style w:type="paragraph" w:styleId="Heading4">
    <w:name w:val="heading 4"/>
    <w:basedOn w:val="Normal"/>
    <w:next w:val="Normal"/>
    <w:link w:val="Heading4Char"/>
    <w:uiPriority w:val="9"/>
    <w:semiHidden/>
    <w:unhideWhenUsed/>
    <w:qFormat/>
    <w:rsid w:val="004541F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541F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541F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541F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541F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541F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41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41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41FD"/>
    <w:rPr>
      <w:rFonts w:asciiTheme="minorHAnsi" w:eastAsiaTheme="majorEastAsia" w:hAnsiTheme="minorHAnsi" w:cstheme="majorBidi"/>
      <w:color w:val="0F4761" w:themeColor="accent1" w:themeShade="BF"/>
    </w:rPr>
  </w:style>
  <w:style w:type="character" w:customStyle="1" w:styleId="Heading4Char">
    <w:name w:val="Heading 4 Char"/>
    <w:basedOn w:val="DefaultParagraphFont"/>
    <w:link w:val="Heading4"/>
    <w:uiPriority w:val="9"/>
    <w:semiHidden/>
    <w:rsid w:val="004541F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541F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541F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541F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541F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541F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541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41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41FD"/>
    <w:pPr>
      <w:numPr>
        <w:ilvl w:val="1"/>
      </w:numPr>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4541FD"/>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4541FD"/>
    <w:pPr>
      <w:spacing w:before="160"/>
      <w:jc w:val="center"/>
    </w:pPr>
    <w:rPr>
      <w:i/>
      <w:iCs/>
      <w:color w:val="404040" w:themeColor="text1" w:themeTint="BF"/>
    </w:rPr>
  </w:style>
  <w:style w:type="character" w:customStyle="1" w:styleId="QuoteChar">
    <w:name w:val="Quote Char"/>
    <w:basedOn w:val="DefaultParagraphFont"/>
    <w:link w:val="Quote"/>
    <w:uiPriority w:val="29"/>
    <w:rsid w:val="004541FD"/>
    <w:rPr>
      <w:i/>
      <w:iCs/>
      <w:color w:val="404040" w:themeColor="text1" w:themeTint="BF"/>
    </w:rPr>
  </w:style>
  <w:style w:type="paragraph" w:styleId="ListParagraph">
    <w:name w:val="List Paragraph"/>
    <w:basedOn w:val="Normal"/>
    <w:uiPriority w:val="34"/>
    <w:qFormat/>
    <w:rsid w:val="004541FD"/>
    <w:pPr>
      <w:ind w:left="720"/>
      <w:contextualSpacing/>
    </w:pPr>
  </w:style>
  <w:style w:type="character" w:styleId="IntenseEmphasis">
    <w:name w:val="Intense Emphasis"/>
    <w:basedOn w:val="DefaultParagraphFont"/>
    <w:uiPriority w:val="21"/>
    <w:qFormat/>
    <w:rsid w:val="004541FD"/>
    <w:rPr>
      <w:i/>
      <w:iCs/>
      <w:color w:val="0F4761" w:themeColor="accent1" w:themeShade="BF"/>
    </w:rPr>
  </w:style>
  <w:style w:type="paragraph" w:styleId="IntenseQuote">
    <w:name w:val="Intense Quote"/>
    <w:basedOn w:val="Normal"/>
    <w:next w:val="Normal"/>
    <w:link w:val="IntenseQuoteChar"/>
    <w:uiPriority w:val="30"/>
    <w:qFormat/>
    <w:rsid w:val="004541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41FD"/>
    <w:rPr>
      <w:i/>
      <w:iCs/>
      <w:color w:val="0F4761" w:themeColor="accent1" w:themeShade="BF"/>
    </w:rPr>
  </w:style>
  <w:style w:type="character" w:styleId="IntenseReference">
    <w:name w:val="Intense Reference"/>
    <w:basedOn w:val="DefaultParagraphFont"/>
    <w:uiPriority w:val="32"/>
    <w:qFormat/>
    <w:rsid w:val="004541FD"/>
    <w:rPr>
      <w:b/>
      <w:bCs/>
      <w:smallCaps/>
      <w:color w:val="0F4761" w:themeColor="accent1" w:themeShade="BF"/>
      <w:spacing w:val="5"/>
    </w:rPr>
  </w:style>
  <w:style w:type="character" w:styleId="Hyperlink">
    <w:name w:val="Hyperlink"/>
    <w:basedOn w:val="DefaultParagraphFont"/>
    <w:uiPriority w:val="99"/>
    <w:unhideWhenUsed/>
    <w:rsid w:val="00563C53"/>
    <w:rPr>
      <w:color w:val="467886" w:themeColor="hyperlink"/>
      <w:u w:val="single"/>
    </w:rPr>
  </w:style>
  <w:style w:type="character" w:styleId="UnresolvedMention">
    <w:name w:val="Unresolved Mention"/>
    <w:basedOn w:val="DefaultParagraphFont"/>
    <w:uiPriority w:val="99"/>
    <w:semiHidden/>
    <w:unhideWhenUsed/>
    <w:rsid w:val="00563C53"/>
    <w:rPr>
      <w:color w:val="605E5C"/>
      <w:shd w:val="clear" w:color="auto" w:fill="E1DFDD"/>
    </w:rPr>
  </w:style>
  <w:style w:type="paragraph" w:styleId="Header">
    <w:name w:val="header"/>
    <w:basedOn w:val="Normal"/>
    <w:link w:val="HeaderChar"/>
    <w:uiPriority w:val="99"/>
    <w:unhideWhenUsed/>
    <w:rsid w:val="006A51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51CE"/>
  </w:style>
  <w:style w:type="paragraph" w:styleId="Footer">
    <w:name w:val="footer"/>
    <w:basedOn w:val="Normal"/>
    <w:link w:val="FooterChar"/>
    <w:uiPriority w:val="99"/>
    <w:unhideWhenUsed/>
    <w:rsid w:val="006A51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51CE"/>
  </w:style>
  <w:style w:type="paragraph" w:styleId="Revision">
    <w:name w:val="Revision"/>
    <w:hidden/>
    <w:uiPriority w:val="99"/>
    <w:semiHidden/>
    <w:rsid w:val="00874900"/>
    <w:pPr>
      <w:spacing w:after="0" w:line="240" w:lineRule="auto"/>
    </w:pPr>
  </w:style>
  <w:style w:type="character" w:styleId="CommentReference">
    <w:name w:val="annotation reference"/>
    <w:basedOn w:val="DefaultParagraphFont"/>
    <w:uiPriority w:val="99"/>
    <w:semiHidden/>
    <w:unhideWhenUsed/>
    <w:rsid w:val="00B511D8"/>
    <w:rPr>
      <w:sz w:val="16"/>
      <w:szCs w:val="16"/>
    </w:rPr>
  </w:style>
  <w:style w:type="paragraph" w:styleId="CommentText">
    <w:name w:val="annotation text"/>
    <w:basedOn w:val="Normal"/>
    <w:link w:val="CommentTextChar"/>
    <w:uiPriority w:val="99"/>
    <w:unhideWhenUsed/>
    <w:rsid w:val="00B511D8"/>
    <w:pPr>
      <w:spacing w:line="240" w:lineRule="auto"/>
    </w:pPr>
    <w:rPr>
      <w:sz w:val="20"/>
      <w:szCs w:val="20"/>
    </w:rPr>
  </w:style>
  <w:style w:type="character" w:customStyle="1" w:styleId="CommentTextChar">
    <w:name w:val="Comment Text Char"/>
    <w:basedOn w:val="DefaultParagraphFont"/>
    <w:link w:val="CommentText"/>
    <w:uiPriority w:val="99"/>
    <w:rsid w:val="00B511D8"/>
    <w:rPr>
      <w:sz w:val="20"/>
      <w:szCs w:val="20"/>
    </w:rPr>
  </w:style>
  <w:style w:type="paragraph" w:styleId="CommentSubject">
    <w:name w:val="annotation subject"/>
    <w:basedOn w:val="CommentText"/>
    <w:next w:val="CommentText"/>
    <w:link w:val="CommentSubjectChar"/>
    <w:uiPriority w:val="99"/>
    <w:semiHidden/>
    <w:unhideWhenUsed/>
    <w:rsid w:val="00B511D8"/>
    <w:rPr>
      <w:b/>
      <w:bCs/>
    </w:rPr>
  </w:style>
  <w:style w:type="character" w:customStyle="1" w:styleId="CommentSubjectChar">
    <w:name w:val="Comment Subject Char"/>
    <w:basedOn w:val="CommentTextChar"/>
    <w:link w:val="CommentSubject"/>
    <w:uiPriority w:val="99"/>
    <w:semiHidden/>
    <w:rsid w:val="00B511D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my.salvos.org.au/toolkit/resource/i-speak-jesus---lyric-video-cover/344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cc429551369bc7089bc83c3bd53c6c9f">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a06a434168ad2d8383ab7f179468d402"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505EC2-9FCE-4CB3-BF51-B038BCFA64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d1f5a0-fa71-4dab-a083-db26db2596cf"/>
    <ds:schemaRef ds:uri="583f0f69-01e1-46ca-86b7-e30e32304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AA026B-1509-4457-9EA6-EC149FC1C06B}">
  <ds:schemaRefs>
    <ds:schemaRef ds:uri="http://schemas.microsoft.com/office/2006/metadata/properties"/>
    <ds:schemaRef ds:uri="http://schemas.microsoft.com/office/infopath/2007/PartnerControls"/>
    <ds:schemaRef ds:uri="1ad1f5a0-fa71-4dab-a083-db26db2596cf"/>
    <ds:schemaRef ds:uri="583f0f69-01e1-46ca-86b7-e30e32304800"/>
  </ds:schemaRefs>
</ds:datastoreItem>
</file>

<file path=customXml/itemProps3.xml><?xml version="1.0" encoding="utf-8"?>
<ds:datastoreItem xmlns:ds="http://schemas.openxmlformats.org/officeDocument/2006/customXml" ds:itemID="{E5C85FDB-CF88-4A70-8E03-D515C5D742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320</Words>
  <Characters>1829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CharactersWithSpaces>
  <SharedDoc>false</SharedDoc>
  <HLinks>
    <vt:vector size="6" baseType="variant">
      <vt:variant>
        <vt:i4>1704010</vt:i4>
      </vt:variant>
      <vt:variant>
        <vt:i4>0</vt:i4>
      </vt:variant>
      <vt:variant>
        <vt:i4>0</vt:i4>
      </vt:variant>
      <vt:variant>
        <vt:i4>5</vt:i4>
      </vt:variant>
      <vt:variant>
        <vt:lpwstr>https://my.salvos.org.au/toolkit/resource/i-speak-jesus---lyric-video-cover/3445/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Farthing</dc:creator>
  <cp:keywords/>
  <dc:description/>
  <cp:lastModifiedBy>Joanne Smith</cp:lastModifiedBy>
  <cp:revision>2</cp:revision>
  <dcterms:created xsi:type="dcterms:W3CDTF">2025-12-15T23:56:00Z</dcterms:created>
  <dcterms:modified xsi:type="dcterms:W3CDTF">2025-12-15T23:56:00Z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ies>
</file>